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Y="5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6"/>
        <w:gridCol w:w="2660"/>
        <w:gridCol w:w="1402"/>
        <w:gridCol w:w="823"/>
        <w:gridCol w:w="867"/>
        <w:gridCol w:w="908"/>
      </w:tblGrid>
      <w:tr w:rsidR="0067632F" w:rsidTr="0067632F"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bookmarkStart w:id="0" w:name="_Ref341694597"/>
            <w:bookmarkStart w:id="1" w:name="_Toc359579122"/>
            <w:r>
              <w:rPr>
                <w:b/>
                <w:bCs/>
                <w:sz w:val="16"/>
                <w:szCs w:val="16"/>
                <w:lang w:val="en-US"/>
              </w:rPr>
              <w:t>Syntax structure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lef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Syntax element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ctxTable</w:t>
            </w:r>
            <w:proofErr w:type="spellEnd"/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initType</w:t>
            </w:r>
            <w:proofErr w:type="spellEnd"/>
          </w:p>
        </w:tc>
      </w:tr>
      <w:tr w:rsidR="0067632F" w:rsidTr="006763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eastAsia="MS Mincho"/>
                <w:b/>
                <w:sz w:val="16"/>
                <w:szCs w:val="16"/>
                <w:lang w:val="en-US" w:eastAsia="ja-JP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eastAsia="MS Mincho"/>
                <w:b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eastAsia="MS Mincho"/>
                <w:b/>
                <w:sz w:val="16"/>
                <w:szCs w:val="16"/>
                <w:lang w:val="en-US" w:eastAsia="ja-JP"/>
              </w:rPr>
              <w:t>2</w:t>
            </w:r>
          </w:p>
        </w:tc>
      </w:tr>
      <w:tr w:rsidR="0067632F" w:rsidTr="0067632F"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coding_unit</w:t>
            </w:r>
            <w:proofErr w:type="spellEnd"/>
            <w:r>
              <w:rPr>
                <w:sz w:val="16"/>
                <w:szCs w:val="16"/>
                <w:lang w:val="en-US"/>
              </w:rPr>
              <w:t>( )</w:t>
            </w:r>
            <w:r>
              <w:rPr>
                <w:sz w:val="16"/>
                <w:szCs w:val="16"/>
                <w:lang w:val="en-US"/>
              </w:rPr>
              <w:br/>
            </w:r>
            <w:proofErr w:type="spellStart"/>
            <w:r>
              <w:rPr>
                <w:sz w:val="16"/>
                <w:szCs w:val="16"/>
                <w:lang w:val="en-US"/>
              </w:rPr>
              <w:t>depth_mode_parameters</w:t>
            </w:r>
            <w:proofErr w:type="spellEnd"/>
            <w:r>
              <w:rPr>
                <w:sz w:val="16"/>
                <w:szCs w:val="16"/>
                <w:lang w:val="en-US"/>
              </w:rPr>
              <w:t>( 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depth_intra_mode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rPr>
                <w:sz w:val="16"/>
                <w:szCs w:val="16"/>
                <w:lang w:val="en-US"/>
              </w:rPr>
            </w:pPr>
            <w:fldSimple w:instr=" REF _Ref358644782 \h  \* MERGEFORMAT " w:fldLock="1">
              <w:r>
                <w:rPr>
                  <w:sz w:val="16"/>
                  <w:szCs w:val="16"/>
                  <w:lang w:val="en-US"/>
                </w:rPr>
                <w:t>Table H</w:t>
              </w:r>
              <w:r>
                <w:rPr>
                  <w:sz w:val="16"/>
                  <w:szCs w:val="16"/>
                  <w:lang w:val="en-US"/>
                </w:rPr>
                <w:noBreakHyphen/>
                <w:t>15</w:t>
              </w:r>
            </w:fldSimple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0..7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8..15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16..23</w:t>
            </w:r>
          </w:p>
        </w:tc>
      </w:tr>
      <w:tr w:rsidR="0067632F" w:rsidTr="006763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rPr>
                <w:strike/>
                <w:sz w:val="16"/>
                <w:szCs w:val="16"/>
                <w:highlight w:val="cyan"/>
                <w:lang w:val="en-US"/>
              </w:rPr>
            </w:pPr>
            <w:proofErr w:type="spellStart"/>
            <w:r>
              <w:rPr>
                <w:strike/>
                <w:sz w:val="16"/>
                <w:szCs w:val="16"/>
                <w:highlight w:val="cyan"/>
                <w:lang w:val="en-US" w:eastAsia="ko-KR"/>
              </w:rPr>
              <w:t>wedge_full_tab_idx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rPr>
                <w:strike/>
                <w:sz w:val="16"/>
                <w:szCs w:val="16"/>
                <w:highlight w:val="cyan"/>
                <w:lang w:val="en-US"/>
              </w:rPr>
            </w:pPr>
            <w:fldSimple w:instr=" REF _Ref341696527 \h  \* MERGEFORMAT " w:fldLock="1">
              <w:r>
                <w:rPr>
                  <w:strike/>
                  <w:sz w:val="16"/>
                  <w:szCs w:val="16"/>
                  <w:highlight w:val="cyan"/>
                  <w:lang w:val="en-US"/>
                </w:rPr>
                <w:t>Table H</w:t>
              </w:r>
              <w:r>
                <w:rPr>
                  <w:strike/>
                  <w:sz w:val="16"/>
                  <w:szCs w:val="16"/>
                  <w:highlight w:val="cyan"/>
                  <w:lang w:val="en-US"/>
                </w:rPr>
                <w:noBreakHyphen/>
                <w:t>11</w:t>
              </w:r>
            </w:fldSimple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rPr>
                <w:strike/>
                <w:sz w:val="16"/>
                <w:szCs w:val="16"/>
                <w:highlight w:val="cyan"/>
                <w:lang w:val="en-US"/>
              </w:rPr>
            </w:pPr>
            <w:r>
              <w:rPr>
                <w:strike/>
                <w:sz w:val="16"/>
                <w:szCs w:val="16"/>
                <w:highlight w:val="cyan"/>
                <w:lang w:val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rPr>
                <w:strike/>
                <w:sz w:val="16"/>
                <w:szCs w:val="16"/>
                <w:highlight w:val="cyan"/>
                <w:lang w:val="en-US"/>
              </w:rPr>
            </w:pPr>
            <w:r>
              <w:rPr>
                <w:strike/>
                <w:sz w:val="16"/>
                <w:szCs w:val="16"/>
                <w:highlight w:val="cyan"/>
                <w:lang w:val="en-US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rPr>
                <w:strike/>
                <w:sz w:val="16"/>
                <w:szCs w:val="16"/>
                <w:highlight w:val="cyan"/>
                <w:lang w:val="en-US"/>
              </w:rPr>
            </w:pPr>
            <w:r>
              <w:rPr>
                <w:strike/>
                <w:sz w:val="16"/>
                <w:szCs w:val="16"/>
                <w:highlight w:val="cyan"/>
                <w:lang w:val="en-US"/>
              </w:rPr>
              <w:t>2</w:t>
            </w:r>
          </w:p>
        </w:tc>
      </w:tr>
    </w:tbl>
    <w:p w:rsidR="0067632F" w:rsidRDefault="0067632F" w:rsidP="0067632F">
      <w:pPr>
        <w:pStyle w:val="a5"/>
        <w:jc w:val="both"/>
        <w:outlineLvl w:val="0"/>
        <w:rPr>
          <w:sz w:val="18"/>
          <w:szCs w:val="20"/>
          <w:lang w:val="en-GB"/>
        </w:rPr>
      </w:pPr>
      <w:r>
        <w:rPr>
          <w:sz w:val="18"/>
          <w:szCs w:val="20"/>
          <w:lang w:val="en-GB"/>
        </w:rPr>
        <w:t>Table H-10</w:t>
      </w:r>
    </w:p>
    <w:p w:rsidR="0067632F" w:rsidRDefault="0067632F" w:rsidP="0067632F">
      <w:pPr>
        <w:pStyle w:val="a5"/>
        <w:jc w:val="both"/>
        <w:outlineLvl w:val="0"/>
        <w:rPr>
          <w:sz w:val="18"/>
          <w:szCs w:val="20"/>
          <w:lang w:val="en-GB"/>
        </w:rPr>
      </w:pPr>
    </w:p>
    <w:p w:rsidR="0067632F" w:rsidRDefault="0067632F" w:rsidP="0067632F">
      <w:pPr>
        <w:pStyle w:val="a5"/>
        <w:rPr>
          <w:strike/>
          <w:sz w:val="18"/>
          <w:highlight w:val="cyan"/>
        </w:rPr>
      </w:pPr>
      <w:bookmarkStart w:id="2" w:name="_Toc374645039"/>
      <w:r>
        <w:rPr>
          <w:strike/>
          <w:sz w:val="18"/>
          <w:highlight w:val="cyan"/>
        </w:rPr>
        <w:t>Table </w:t>
      </w:r>
      <w:fldSimple w:instr=" REF H \h  \* MERGEFORMAT " w:fldLock="1">
        <w:r>
          <w:rPr>
            <w:strike/>
            <w:sz w:val="18"/>
            <w:highlight w:val="cyan"/>
            <w:lang w:eastAsia="ko-KR"/>
          </w:rPr>
          <w:t>H</w:t>
        </w:r>
      </w:fldSimple>
      <w:r>
        <w:rPr>
          <w:strike/>
          <w:sz w:val="18"/>
          <w:highlight w:val="cyan"/>
        </w:rPr>
        <w:noBreakHyphen/>
      </w:r>
      <w:r>
        <w:fldChar w:fldCharType="begin" w:fldLock="1"/>
      </w:r>
      <w:r>
        <w:rPr>
          <w:strike/>
          <w:sz w:val="18"/>
          <w:highlight w:val="cyan"/>
        </w:rPr>
        <w:instrText xml:space="preserve"> SEQ Table \* ARABIC \s 1 </w:instrText>
      </w:r>
      <w:r>
        <w:fldChar w:fldCharType="separate"/>
      </w:r>
      <w:r>
        <w:rPr>
          <w:strike/>
          <w:noProof/>
          <w:sz w:val="18"/>
          <w:highlight w:val="cyan"/>
        </w:rPr>
        <w:t>11</w:t>
      </w:r>
      <w:r>
        <w:fldChar w:fldCharType="end"/>
      </w:r>
      <w:r>
        <w:rPr>
          <w:strike/>
          <w:sz w:val="18"/>
          <w:highlight w:val="cyan"/>
        </w:rPr>
        <w:t xml:space="preserve"> – Values of </w:t>
      </w:r>
      <w:proofErr w:type="spellStart"/>
      <w:r>
        <w:rPr>
          <w:strike/>
          <w:sz w:val="18"/>
          <w:highlight w:val="cyan"/>
        </w:rPr>
        <w:t>initValue</w:t>
      </w:r>
      <w:proofErr w:type="spellEnd"/>
      <w:r>
        <w:rPr>
          <w:strike/>
          <w:sz w:val="18"/>
          <w:highlight w:val="cyan"/>
        </w:rPr>
        <w:t xml:space="preserve"> for </w:t>
      </w:r>
      <w:proofErr w:type="spellStart"/>
      <w:r>
        <w:rPr>
          <w:rFonts w:eastAsia="PMingLiU"/>
          <w:strike/>
          <w:sz w:val="18"/>
          <w:highlight w:val="cyan"/>
          <w:lang w:eastAsia="zh-TW"/>
        </w:rPr>
        <w:t>wedge_full_tab_idx</w:t>
      </w:r>
      <w:proofErr w:type="spellEnd"/>
      <w:r>
        <w:rPr>
          <w:rFonts w:eastAsia="PMingLiU"/>
          <w:strike/>
          <w:sz w:val="18"/>
          <w:highlight w:val="cyan"/>
          <w:lang w:eastAsia="zh-TW"/>
        </w:rPr>
        <w:t xml:space="preserve"> </w:t>
      </w:r>
      <w:proofErr w:type="spellStart"/>
      <w:r>
        <w:rPr>
          <w:strike/>
          <w:sz w:val="18"/>
          <w:highlight w:val="cyan"/>
        </w:rPr>
        <w:t>ctxIdx</w:t>
      </w:r>
      <w:bookmarkEnd w:id="2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67632F" w:rsidTr="0067632F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2"/>
                <w:szCs w:val="16"/>
                <w:highlight w:val="cyan"/>
                <w:lang w:val="en-US"/>
              </w:rPr>
            </w:pPr>
            <w:r>
              <w:rPr>
                <w:rFonts w:eastAsia="Times New Roman"/>
                <w:b/>
                <w:strike/>
                <w:kern w:val="2"/>
                <w:sz w:val="12"/>
                <w:szCs w:val="16"/>
                <w:highlight w:val="cyan"/>
                <w:lang w:val="en-US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2"/>
                <w:szCs w:val="16"/>
                <w:highlight w:val="cyan"/>
                <w:lang w:val="en-US"/>
              </w:rPr>
            </w:pPr>
            <w:proofErr w:type="spellStart"/>
            <w:r>
              <w:rPr>
                <w:rFonts w:eastAsia="PMingLiU"/>
                <w:b/>
                <w:strike/>
                <w:kern w:val="2"/>
                <w:sz w:val="12"/>
                <w:szCs w:val="16"/>
                <w:highlight w:val="cyan"/>
                <w:lang w:val="en-US" w:eastAsia="zh-TW"/>
              </w:rPr>
              <w:t>ctxIdx</w:t>
            </w:r>
            <w:proofErr w:type="spellEnd"/>
            <w:r>
              <w:rPr>
                <w:rFonts w:eastAsia="PMingLiU"/>
                <w:b/>
                <w:strike/>
                <w:kern w:val="2"/>
                <w:sz w:val="12"/>
                <w:szCs w:val="16"/>
                <w:highlight w:val="cyan"/>
                <w:lang w:val="en-US" w:eastAsia="zh-TW"/>
              </w:rPr>
              <w:t xml:space="preserve"> of </w:t>
            </w:r>
            <w:proofErr w:type="spellStart"/>
            <w:r>
              <w:rPr>
                <w:rFonts w:eastAsia="PMingLiU"/>
                <w:b/>
                <w:strike/>
                <w:kern w:val="2"/>
                <w:sz w:val="12"/>
                <w:szCs w:val="16"/>
                <w:highlight w:val="cyan"/>
                <w:lang w:val="en-US" w:eastAsia="zh-TW"/>
              </w:rPr>
              <w:t>wedge_full_tab_idx</w:t>
            </w:r>
            <w:proofErr w:type="spellEnd"/>
          </w:p>
        </w:tc>
      </w:tr>
      <w:tr w:rsidR="0067632F" w:rsidTr="0067632F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strike/>
                <w:kern w:val="2"/>
                <w:sz w:val="12"/>
                <w:szCs w:val="16"/>
                <w:highlight w:val="cyan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2"/>
                <w:szCs w:val="16"/>
                <w:highlight w:val="cyan"/>
                <w:lang w:val="en-US"/>
              </w:rPr>
            </w:pPr>
            <w:r>
              <w:rPr>
                <w:rFonts w:eastAsia="Times New Roman"/>
                <w:b/>
                <w:bCs/>
                <w:strike/>
                <w:kern w:val="2"/>
                <w:sz w:val="12"/>
                <w:szCs w:val="16"/>
                <w:highlight w:val="cyan"/>
                <w:lang w:val="en-US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2"/>
                <w:szCs w:val="16"/>
                <w:highlight w:val="cyan"/>
                <w:lang w:val="en-US"/>
              </w:rPr>
            </w:pPr>
            <w:r>
              <w:rPr>
                <w:rFonts w:eastAsia="Times New Roman"/>
                <w:b/>
                <w:bCs/>
                <w:strike/>
                <w:kern w:val="2"/>
                <w:sz w:val="12"/>
                <w:szCs w:val="16"/>
                <w:highlight w:val="cyan"/>
                <w:lang w:val="en-US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2"/>
                <w:szCs w:val="16"/>
                <w:highlight w:val="cyan"/>
                <w:lang w:val="en-US"/>
              </w:rPr>
            </w:pPr>
            <w:r>
              <w:rPr>
                <w:rFonts w:eastAsia="Times New Roman"/>
                <w:b/>
                <w:bCs/>
                <w:strike/>
                <w:kern w:val="2"/>
                <w:sz w:val="12"/>
                <w:szCs w:val="16"/>
                <w:highlight w:val="cyan"/>
                <w:lang w:val="en-US"/>
              </w:rPr>
              <w:t>2</w:t>
            </w:r>
          </w:p>
        </w:tc>
      </w:tr>
      <w:tr w:rsidR="0067632F" w:rsidTr="0067632F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strike/>
                <w:kern w:val="2"/>
                <w:sz w:val="12"/>
                <w:szCs w:val="16"/>
                <w:highlight w:val="cyan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strike/>
                <w:kern w:val="2"/>
                <w:sz w:val="12"/>
                <w:szCs w:val="16"/>
                <w:highlight w:val="cyan"/>
                <w:lang w:val="en-US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2"/>
                <w:szCs w:val="16"/>
                <w:highlight w:val="cyan"/>
                <w:lang w:val="en-US" w:eastAsia="zh-TW"/>
              </w:rPr>
            </w:pPr>
            <w:r>
              <w:rPr>
                <w:rFonts w:eastAsia="PMingLiU"/>
                <w:strike/>
                <w:kern w:val="2"/>
                <w:sz w:val="12"/>
                <w:szCs w:val="16"/>
                <w:highlight w:val="cyan"/>
                <w:lang w:val="en-US"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2"/>
                <w:szCs w:val="16"/>
                <w:highlight w:val="cyan"/>
                <w:lang w:val="en-US" w:eastAsia="zh-TW"/>
              </w:rPr>
            </w:pPr>
            <w:r>
              <w:rPr>
                <w:rFonts w:eastAsia="PMingLiU"/>
                <w:strike/>
                <w:kern w:val="2"/>
                <w:sz w:val="12"/>
                <w:szCs w:val="16"/>
                <w:highlight w:val="cyan"/>
                <w:lang w:val="en-US"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2"/>
                <w:szCs w:val="16"/>
                <w:lang w:val="en-US" w:eastAsia="zh-TW"/>
              </w:rPr>
            </w:pPr>
            <w:r>
              <w:rPr>
                <w:rFonts w:eastAsia="PMingLiU"/>
                <w:strike/>
                <w:kern w:val="2"/>
                <w:sz w:val="12"/>
                <w:szCs w:val="16"/>
                <w:highlight w:val="cyan"/>
                <w:lang w:val="en-US" w:eastAsia="zh-TW"/>
              </w:rPr>
              <w:t>154</w:t>
            </w:r>
          </w:p>
        </w:tc>
      </w:tr>
    </w:tbl>
    <w:p w:rsidR="0067632F" w:rsidRDefault="0067632F" w:rsidP="0067632F">
      <w:pPr>
        <w:pStyle w:val="a5"/>
        <w:jc w:val="both"/>
        <w:outlineLvl w:val="0"/>
        <w:rPr>
          <w:sz w:val="18"/>
          <w:szCs w:val="20"/>
          <w:lang w:val="en-GB"/>
        </w:rPr>
      </w:pPr>
    </w:p>
    <w:p w:rsidR="0067632F" w:rsidRDefault="0067632F" w:rsidP="0067632F">
      <w:pPr>
        <w:pStyle w:val="a5"/>
        <w:jc w:val="both"/>
        <w:outlineLvl w:val="0"/>
        <w:rPr>
          <w:sz w:val="18"/>
          <w:szCs w:val="20"/>
          <w:lang w:val="en-GB"/>
        </w:rPr>
      </w:pPr>
      <w:r>
        <w:rPr>
          <w:sz w:val="18"/>
          <w:szCs w:val="20"/>
          <w:lang w:val="en-GB"/>
        </w:rPr>
        <w:t>Table </w:t>
      </w:r>
      <w:fldSimple w:instr=" REF H \h  \* MERGEFORMAT " w:fldLock="1">
        <w:r>
          <w:rPr>
            <w:sz w:val="18"/>
            <w:szCs w:val="20"/>
            <w:lang w:eastAsia="ko-KR"/>
          </w:rPr>
          <w:t>H</w:t>
        </w:r>
      </w:fldSimple>
      <w:r>
        <w:rPr>
          <w:sz w:val="18"/>
          <w:szCs w:val="20"/>
          <w:lang w:val="en-GB"/>
        </w:rPr>
        <w:noBreakHyphen/>
      </w:r>
      <w:bookmarkEnd w:id="0"/>
      <w:r>
        <w:rPr>
          <w:sz w:val="18"/>
          <w:szCs w:val="20"/>
        </w:rPr>
        <w:t>22</w:t>
      </w:r>
      <w:r>
        <w:rPr>
          <w:sz w:val="18"/>
          <w:szCs w:val="20"/>
          <w:lang w:val="en-GB"/>
        </w:rPr>
        <w:t xml:space="preserve"> 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67632F" w:rsidTr="0067632F">
        <w:trPr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binIdx</w:t>
            </w:r>
            <w:proofErr w:type="spellEnd"/>
          </w:p>
        </w:tc>
      </w:tr>
      <w:tr w:rsidR="0067632F" w:rsidTr="0067632F">
        <w:trPr>
          <w:tblHeader/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&gt;=5</w:t>
            </w:r>
          </w:p>
        </w:tc>
      </w:tr>
      <w:tr w:rsidR="0067632F" w:rsidTr="0067632F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left"/>
              <w:rPr>
                <w:strike/>
                <w:sz w:val="16"/>
                <w:szCs w:val="16"/>
                <w:highlight w:val="cyan"/>
                <w:lang w:val="en-US"/>
              </w:rPr>
            </w:pPr>
            <w:proofErr w:type="spellStart"/>
            <w:r>
              <w:rPr>
                <w:bCs/>
                <w:strike/>
                <w:sz w:val="16"/>
                <w:szCs w:val="16"/>
                <w:highlight w:val="cyan"/>
                <w:lang w:val="en-US"/>
              </w:rPr>
              <w:t>wedge_full_tab_idx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trike/>
                <w:sz w:val="16"/>
                <w:szCs w:val="16"/>
                <w:highlight w:val="cyan"/>
                <w:lang w:val="en-US"/>
              </w:rPr>
            </w:pPr>
            <w:r>
              <w:rPr>
                <w:strike/>
                <w:sz w:val="16"/>
                <w:szCs w:val="16"/>
                <w:highlight w:val="cyan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highlight w:val="yellow"/>
                <w:lang w:val="en-US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trike/>
                <w:sz w:val="16"/>
                <w:szCs w:val="16"/>
                <w:highlight w:val="cyan"/>
                <w:lang w:val="en-US"/>
              </w:rPr>
            </w:pPr>
            <w:r>
              <w:rPr>
                <w:strike/>
                <w:sz w:val="16"/>
                <w:szCs w:val="16"/>
                <w:highlight w:val="cyan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highlight w:val="yellow"/>
                <w:lang w:val="en-US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trike/>
                <w:sz w:val="16"/>
                <w:szCs w:val="16"/>
                <w:highlight w:val="cyan"/>
                <w:lang w:val="en-US"/>
              </w:rPr>
            </w:pPr>
            <w:r>
              <w:rPr>
                <w:strike/>
                <w:sz w:val="16"/>
                <w:szCs w:val="16"/>
                <w:highlight w:val="cyan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highlight w:val="yellow"/>
                <w:lang w:val="en-US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trike/>
                <w:sz w:val="16"/>
                <w:szCs w:val="16"/>
                <w:highlight w:val="cyan"/>
                <w:lang w:val="en-US"/>
              </w:rPr>
            </w:pPr>
            <w:r>
              <w:rPr>
                <w:strike/>
                <w:sz w:val="16"/>
                <w:szCs w:val="16"/>
                <w:highlight w:val="cyan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highlight w:val="yellow"/>
                <w:lang w:val="en-US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trike/>
                <w:sz w:val="16"/>
                <w:szCs w:val="16"/>
                <w:highlight w:val="cyan"/>
                <w:lang w:val="en-US"/>
              </w:rPr>
            </w:pPr>
            <w:r>
              <w:rPr>
                <w:strike/>
                <w:sz w:val="16"/>
                <w:szCs w:val="16"/>
                <w:highlight w:val="cyan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highlight w:val="yellow"/>
                <w:lang w:val="en-US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trike/>
                <w:sz w:val="16"/>
                <w:szCs w:val="16"/>
                <w:highlight w:val="cyan"/>
                <w:lang w:val="en-US"/>
              </w:rPr>
            </w:pPr>
            <w:r>
              <w:rPr>
                <w:strike/>
                <w:sz w:val="16"/>
                <w:szCs w:val="16"/>
                <w:highlight w:val="cyan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highlight w:val="yellow"/>
                <w:lang w:val="en-US"/>
              </w:rPr>
              <w:t>bypass</w:t>
            </w:r>
          </w:p>
        </w:tc>
      </w:tr>
    </w:tbl>
    <w:p w:rsidR="0067632F" w:rsidRDefault="0067632F" w:rsidP="0067632F"/>
    <w:p w:rsidR="0067632F" w:rsidRDefault="0067632F" w:rsidP="0067632F">
      <w:pPr>
        <w:pStyle w:val="3D3"/>
        <w:numPr>
          <w:ilvl w:val="0"/>
          <w:numId w:val="0"/>
        </w:numPr>
      </w:pPr>
    </w:p>
    <w:p w:rsidR="008778AD" w:rsidRDefault="008778AD"/>
    <w:sectPr w:rsidR="008778AD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570A2C"/>
    <w:rsid w:val="0067632F"/>
    <w:rsid w:val="00877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MediaTek Inc.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2</cp:revision>
  <dcterms:created xsi:type="dcterms:W3CDTF">2014-01-02T07:02:00Z</dcterms:created>
  <dcterms:modified xsi:type="dcterms:W3CDTF">2014-01-02T07:03:00Z</dcterms:modified>
</cp:coreProperties>
</file>